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AE4" w:rsidRPr="00F10AE4" w:rsidRDefault="00F10AE4" w:rsidP="00F10AE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Методы диагностики психического развития детей среднего возраста</w:t>
      </w:r>
    </w:p>
    <w:p w:rsidR="00F10AE4" w:rsidRPr="00F10AE4" w:rsidRDefault="00F10AE4" w:rsidP="00F10AE4">
      <w:pPr>
        <w:numPr>
          <w:ilvl w:val="0"/>
          <w:numId w:val="1"/>
        </w:numPr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Послушай и назови слова»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(авторы Л.И. Катаева, С.Д. </w:t>
      </w:r>
      <w:proofErr w:type="spellStart"/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Забрамная</w:t>
      </w:r>
      <w:proofErr w:type="spellEnd"/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10AE4" w:rsidRPr="00F10AE4" w:rsidRDefault="00F10AE4" w:rsidP="00F10AE4">
      <w:pPr>
        <w:spacing w:after="0" w:line="360" w:lineRule="auto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выявить уровень развития  слуховой  памяти.  </w:t>
      </w:r>
    </w:p>
    <w:p w:rsidR="00F10AE4" w:rsidRPr="00F10AE4" w:rsidRDefault="00F10AE4" w:rsidP="00F10AE4">
      <w:pPr>
        <w:spacing w:after="0" w:line="360" w:lineRule="auto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к проведению.</w:t>
      </w:r>
    </w:p>
    <w:p w:rsidR="00F10AE4" w:rsidRPr="00F10AE4" w:rsidRDefault="00F10AE4" w:rsidP="00F10AE4">
      <w:pPr>
        <w:spacing w:after="0" w:line="360" w:lineRule="auto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«Сейчас я назову тебе несколько слов, а ты постарайся их запомнить:</w:t>
      </w:r>
    </w:p>
    <w:p w:rsidR="00F10AE4" w:rsidRPr="00F10AE4" w:rsidRDefault="00F10AE4" w:rsidP="00F10AE4">
      <w:pPr>
        <w:spacing w:after="0" w:line="360" w:lineRule="auto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заяц, телевизор,  шкаф, волк, диван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F10AE4" w:rsidRPr="00F10AE4" w:rsidRDefault="00F10AE4" w:rsidP="00F10AE4">
      <w:pPr>
        <w:spacing w:after="0" w:line="360" w:lineRule="auto"/>
        <w:ind w:left="142" w:right="4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Оценка результатов</w:t>
      </w:r>
    </w:p>
    <w:p w:rsidR="00F10AE4" w:rsidRPr="00F10AE4" w:rsidRDefault="00F10AE4" w:rsidP="00F10AE4">
      <w:pPr>
        <w:spacing w:after="0" w:line="360" w:lineRule="auto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балла - высокий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воспроизведение всех слов;</w:t>
      </w:r>
    </w:p>
    <w:p w:rsidR="00F10AE4" w:rsidRPr="00F10AE4" w:rsidRDefault="00F10AE4" w:rsidP="00F10AE4">
      <w:pPr>
        <w:spacing w:after="0" w:line="360" w:lineRule="auto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балла – средний уровень 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3-4 слова;</w:t>
      </w:r>
    </w:p>
    <w:p w:rsidR="00F10AE4" w:rsidRPr="00F10AE4" w:rsidRDefault="00F10AE4" w:rsidP="00F10AE4">
      <w:pPr>
        <w:spacing w:after="0" w:line="360" w:lineRule="auto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балл 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F10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низкий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ребенок  назвал 1-2 слова.</w:t>
      </w:r>
    </w:p>
    <w:p w:rsidR="00F10AE4" w:rsidRPr="00F10AE4" w:rsidRDefault="00F10AE4" w:rsidP="00F10AE4">
      <w:pPr>
        <w:numPr>
          <w:ilvl w:val="0"/>
          <w:numId w:val="1"/>
        </w:numPr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«Запомни картинки»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(авторы Л.И. Катаева, С.Д. </w:t>
      </w:r>
      <w:proofErr w:type="spellStart"/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Забрамная</w:t>
      </w:r>
      <w:proofErr w:type="spellEnd"/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bookmarkStart w:id="0" w:name="_GoBack"/>
      <w:bookmarkEnd w:id="0"/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 </w:t>
      </w:r>
      <w:r w:rsidRPr="00F10A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побуждать к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самостоятельному выбору картинки как стимула для запоминания.   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картинки с изображением </w:t>
      </w:r>
      <w:r w:rsidRPr="00F10A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пожарной машины, чашки, гриба, ножниц, букета цветов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  Для запоминания предлагаются пять слов: пожар, чай, бумага, лес, праздник. 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6489FC0" wp14:editId="5B258BF3">
            <wp:simplePos x="0" y="0"/>
            <wp:positionH relativeFrom="column">
              <wp:posOffset>-356235</wp:posOffset>
            </wp:positionH>
            <wp:positionV relativeFrom="paragraph">
              <wp:posOffset>31750</wp:posOffset>
            </wp:positionV>
            <wp:extent cx="2141220" cy="1254760"/>
            <wp:effectExtent l="19050" t="19050" r="11430" b="21590"/>
            <wp:wrapNone/>
            <wp:docPr id="1" name="Рисунок 3" descr="Описание: http://www.amurmotors.ru/katalog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amurmotors.ru/katalog/images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254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A76C537" wp14:editId="4978A3F3">
            <wp:simplePos x="0" y="0"/>
            <wp:positionH relativeFrom="column">
              <wp:posOffset>4149090</wp:posOffset>
            </wp:positionH>
            <wp:positionV relativeFrom="paragraph">
              <wp:posOffset>31750</wp:posOffset>
            </wp:positionV>
            <wp:extent cx="1784350" cy="1235710"/>
            <wp:effectExtent l="19050" t="19050" r="25400" b="21590"/>
            <wp:wrapNone/>
            <wp:docPr id="2" name="Рисунок 13" descr="Описание: http://im6-tub-ru.yandex.net/i?id=338945164-39-72&amp;n=1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im6-tub-ru.yandex.net/i?id=338945164-39-72&amp;n=17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235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4367A5E" wp14:editId="290140DE">
            <wp:simplePos x="0" y="0"/>
            <wp:positionH relativeFrom="column">
              <wp:posOffset>2586990</wp:posOffset>
            </wp:positionH>
            <wp:positionV relativeFrom="paragraph">
              <wp:posOffset>61595</wp:posOffset>
            </wp:positionV>
            <wp:extent cx="1155700" cy="1358900"/>
            <wp:effectExtent l="19050" t="19050" r="25400" b="12700"/>
            <wp:wrapThrough wrapText="bothSides">
              <wp:wrapPolygon edited="0">
                <wp:start x="-356" y="-303"/>
                <wp:lineTo x="-356" y="21499"/>
                <wp:lineTo x="21719" y="21499"/>
                <wp:lineTo x="21719" y="-303"/>
                <wp:lineTo x="-356" y="-303"/>
              </wp:wrapPolygon>
            </wp:wrapThrough>
            <wp:docPr id="3" name="Рисунок 27" descr="Описание: http://gribochek.su/books/item/f00/s00/z0000010/pic/0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gribochek.su/books/item/f00/s00/z0000010/pic/000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35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0223A86" wp14:editId="2C2BF129">
            <wp:simplePos x="0" y="0"/>
            <wp:positionH relativeFrom="column">
              <wp:posOffset>998855</wp:posOffset>
            </wp:positionH>
            <wp:positionV relativeFrom="paragraph">
              <wp:posOffset>190500</wp:posOffset>
            </wp:positionV>
            <wp:extent cx="1442085" cy="986790"/>
            <wp:effectExtent l="19050" t="19050" r="24765" b="22860"/>
            <wp:wrapNone/>
            <wp:docPr id="4" name="Рисунок 24" descr="Описание: http://product-image.tradeindia.com/00310312/b/0/Vita-Red-Large-Soup-Cup-Saucer-1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http://product-image.tradeindia.com/00310312/b/0/Vita-Red-Large-Soup-Cup-Saucer-18c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8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CCF7A80" wp14:editId="2E9B5AB7">
            <wp:simplePos x="0" y="0"/>
            <wp:positionH relativeFrom="column">
              <wp:posOffset>3872865</wp:posOffset>
            </wp:positionH>
            <wp:positionV relativeFrom="paragraph">
              <wp:posOffset>172085</wp:posOffset>
            </wp:positionV>
            <wp:extent cx="1402080" cy="986790"/>
            <wp:effectExtent l="19050" t="19050" r="26670" b="22860"/>
            <wp:wrapNone/>
            <wp:docPr id="5" name="Рисунок 10" descr="Описание: http://im3-tub-ru.yandex.net/i?id=245768404-66-72&amp;n=1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im3-tub-ru.yandex.net/i?id=245768404-66-72&amp;n=1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8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к проведению.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«Сейчас я буду называть тебе слова, а ты  подбери картинки, которые подходят к этому слову. Скажи, какую картинку можно подобрать к слову чай -  «чашка». Почему эта картинка подходит к слову чай?» 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Оценка результатов</w:t>
      </w:r>
    </w:p>
    <w:p w:rsidR="00F10AE4" w:rsidRPr="00F10AE4" w:rsidRDefault="00F10AE4" w:rsidP="00F10AE4">
      <w:pPr>
        <w:spacing w:after="0"/>
        <w:ind w:left="142" w:right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ребёнок отвечает правильно, исследование продолжается, причём требуется объяснение каждой установленной связи с помощью вопросов взрослого.</w:t>
      </w:r>
    </w:p>
    <w:p w:rsidR="00F10AE4" w:rsidRPr="00F10AE4" w:rsidRDefault="00F10AE4" w:rsidP="00F10AE4">
      <w:pPr>
        <w:spacing w:after="0"/>
        <w:ind w:left="142" w:right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балла - высокий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воспроизведение всех слов;</w:t>
      </w:r>
    </w:p>
    <w:p w:rsidR="00F10AE4" w:rsidRPr="00F10AE4" w:rsidRDefault="00F10AE4" w:rsidP="00F10AE4">
      <w:pPr>
        <w:spacing w:after="0"/>
        <w:ind w:left="142" w:right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балла – средний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воспроизведение 3-4 слов;</w:t>
      </w:r>
    </w:p>
    <w:p w:rsidR="00F10AE4" w:rsidRPr="00F10AE4" w:rsidRDefault="00F10AE4" w:rsidP="00F10AE4">
      <w:pPr>
        <w:spacing w:after="0"/>
        <w:ind w:left="142" w:right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балл - низкий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ребёнок не справился с заданием. </w:t>
      </w:r>
    </w:p>
    <w:p w:rsidR="00F10AE4" w:rsidRPr="00F10AE4" w:rsidRDefault="00F10AE4" w:rsidP="00F10AE4">
      <w:pPr>
        <w:spacing w:after="0"/>
        <w:ind w:left="142" w:right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numPr>
          <w:ilvl w:val="0"/>
          <w:numId w:val="1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«Четвертый  лишний»</w:t>
      </w: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(авторы:</w:t>
      </w:r>
      <w:proofErr w:type="gram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proofErr w:type="spellStart"/>
      <w:proofErr w:type="gramStart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Л.И.Катаева</w:t>
      </w:r>
      <w:proofErr w:type="spell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., </w:t>
      </w:r>
      <w:proofErr w:type="spellStart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С.Д.Забрамная</w:t>
      </w:r>
      <w:proofErr w:type="spell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proofErr w:type="gramEnd"/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выявить умение выделять лишний предмет.  </w:t>
      </w: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предлагаются поочерёдно четыре таблицы:</w:t>
      </w: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– машинка, кукла, мячик, елка;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8F3ECA2" wp14:editId="60C9C7A2">
            <wp:extent cx="1438275" cy="1066800"/>
            <wp:effectExtent l="19050" t="19050" r="28575" b="19050"/>
            <wp:docPr id="6" name="Рисунок 2" descr="Описание: http://im6-tub-ru.yandex.net/i?id=407403751-22-7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6-tub-ru.yandex.net/i?id=407403751-22-7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6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FC8850" wp14:editId="6E064591">
            <wp:extent cx="1438275" cy="1066800"/>
            <wp:effectExtent l="19050" t="19050" r="28575" b="19050"/>
            <wp:docPr id="7" name="Рисунок 3" descr="Описание: http://im6-tub-ru.yandex.net/i?id=265455340-44-7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6-tub-ru.yandex.net/i?id=265455340-44-7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6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7CA15" wp14:editId="1D004B97">
            <wp:extent cx="1228725" cy="1066800"/>
            <wp:effectExtent l="19050" t="19050" r="28575" b="19050"/>
            <wp:docPr id="8" name="Рисунок 4" descr="Описание: http://im8-tub-ru.yandex.net/i?id=333278267-56-72&amp;n=1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im8-tub-ru.yandex.net/i?id=333278267-56-72&amp;n=15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6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0B008" wp14:editId="2B4DEF86">
            <wp:extent cx="1295400" cy="1057275"/>
            <wp:effectExtent l="19050" t="19050" r="19050" b="28575"/>
            <wp:docPr id="9" name="Рисунок 5" descr="Описание: http://im3-tub-ru.yandex.net/i?id=407245968-62-72&amp;n=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im3-tub-ru.yandex.net/i?id=407245968-62-72&amp;n=1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7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– помидор, капуста, морковка, груша;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EAA3E2" wp14:editId="2F9E0023">
            <wp:extent cx="1209675" cy="1219200"/>
            <wp:effectExtent l="19050" t="19050" r="28575" b="19050"/>
            <wp:docPr id="10" name="Рисунок 6" descr="Описание: http://im7-tub-ru.yandex.net/i?id=173257594-22-7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7-tub-ru.yandex.net/i?id=173257594-22-7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19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B781794" wp14:editId="292D72F1">
            <wp:extent cx="1257300" cy="1209675"/>
            <wp:effectExtent l="19050" t="19050" r="19050" b="28575"/>
            <wp:docPr id="11" name="Рисунок 7" descr="Описание: http://im8-tub-ru.yandex.net/i?id=329070473-10-7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im8-tub-ru.yandex.net/i?id=329070473-10-7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9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9F49C9" wp14:editId="2CDE93BD">
            <wp:extent cx="1438275" cy="1209675"/>
            <wp:effectExtent l="19050" t="19050" r="28575" b="28575"/>
            <wp:docPr id="12" name="Рисунок 8" descr="Описание: http://im8-tub-ru.yandex.net/i?id=375642377-10-7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im8-tub-ru.yandex.net/i?id=375642377-10-7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9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68CD4" wp14:editId="4EE592AE">
            <wp:extent cx="1133475" cy="1209675"/>
            <wp:effectExtent l="19050" t="19050" r="28575" b="28575"/>
            <wp:docPr id="13" name="Рисунок 9" descr="Описание: http://im2-tub-ru.yandex.net/i?id=127124909-50-72&amp;n=1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im2-tub-ru.yandex.net/i?id=127124909-50-72&amp;n=17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09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– кровать, стул, стол, кружка;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90C2E" wp14:editId="1F951AED">
            <wp:extent cx="1209675" cy="1343025"/>
            <wp:effectExtent l="19050" t="19050" r="28575" b="28575"/>
            <wp:docPr id="14" name="Рисунок 10" descr="Описание: http://3.bp.blogspot.com/_XuTQI-8Rm2M/TUk9lI55L9I/AAAAAAAAGRQ/9nCkK2mwhp4/s200/%25D0%25BA%25D1%2580%25D0%25BE%25D0%25B2%25D0%25B0%25D1%2582%25D1%258C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3.bp.blogspot.com/_XuTQI-8Rm2M/TUk9lI55L9I/AAAAAAAAGRQ/9nCkK2mwhp4/s200/%25D0%25BA%25D1%2580%25D0%25BE%25D0%25B2%25D0%25B0%25D1%2582%25D1%258C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43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6C440" wp14:editId="6E139008">
            <wp:extent cx="1371600" cy="1333500"/>
            <wp:effectExtent l="19050" t="19050" r="19050" b="19050"/>
            <wp:docPr id="15" name="Рисунок 11" descr="Описание: http://4.bp.blogspot.com/_XuTQI-8Rm2M/TUk91Fg07qI/AAAAAAAAGRc/_xZD0-MqWR8/s200/%25D1%2581%25D1%2582%25D1%2583%25D0%25BB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4.bp.blogspot.com/_XuTQI-8Rm2M/TUk91Fg07qI/AAAAAAAAGRc/_xZD0-MqWR8/s200/%25D1%2581%25D1%2582%25D1%2583%25D0%25BB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9795D" wp14:editId="5801EBBB">
            <wp:extent cx="1371600" cy="1343025"/>
            <wp:effectExtent l="19050" t="19050" r="19050" b="28575"/>
            <wp:docPr id="16" name="Рисунок 12" descr="Описание: http://3.bp.blogspot.com/_XuTQI-8Rm2M/TUk9vy0jAHI/AAAAAAAAGRY/C1mHvFqcb9U/s1600/%25D1%2581%25D1%2582%25D0%25BE%25D0%25BB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3.bp.blogspot.com/_XuTQI-8Rm2M/TUk9vy0jAHI/AAAAAAAAGRY/C1mHvFqcb9U/s1600/%25D1%2581%25D1%2582%25D0%25BE%25D0%25BB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BD4404" wp14:editId="63E73A8C">
            <wp:extent cx="1438275" cy="1343025"/>
            <wp:effectExtent l="19050" t="19050" r="28575" b="28575"/>
            <wp:docPr id="17" name="Рисунок 13" descr="Описание: http://im5-tub-ru.yandex.net/i?id=342286967-39-7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im5-tub-ru.yandex.net/i?id=342286967-39-7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43025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четвёртая – кошка, цыплёнок, собака, лошадь.</w:t>
      </w:r>
      <w:r w:rsidRPr="00F10A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BDF8AF" wp14:editId="6AFA13A9">
            <wp:extent cx="1162050" cy="1438275"/>
            <wp:effectExtent l="19050" t="19050" r="19050" b="28575"/>
            <wp:docPr id="18" name="Рисунок 17" descr="Описание: http://im6-tub-ru.yandex.net/i?id=219406050-03-7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im6-tub-ru.yandex.net/i?id=219406050-03-7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38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D11C2E" wp14:editId="6F32C5D5">
            <wp:extent cx="1438275" cy="1438275"/>
            <wp:effectExtent l="19050" t="19050" r="28575" b="28575"/>
            <wp:docPr id="19" name="Рисунок 14" descr="Описание: http://im2-tub-ru.yandex.net/i?id=387177384-40-7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im2-tub-ru.yandex.net/i?id=387177384-40-7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DC7445" wp14:editId="69652027">
            <wp:extent cx="1400175" cy="1438275"/>
            <wp:effectExtent l="19050" t="19050" r="28575" b="28575"/>
            <wp:docPr id="20" name="Рисунок 15" descr="Описание: http://im6-tub-ru.yandex.net/i?id=307175549-69-7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im6-tub-ru.yandex.net/i?id=307175549-69-7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38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10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78F74FF" wp14:editId="05884C02">
            <wp:extent cx="1219200" cy="1428750"/>
            <wp:effectExtent l="19050" t="19050" r="19050" b="19050"/>
            <wp:docPr id="21" name="Рисунок 16" descr="Описание: http://im2-tub-ru.yandex.net/i?id=100447472-47-72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im2-tub-ru.yandex.net/i?id=100447472-47-7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28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537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к проведению.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покажу тебе картинки,  а ты скажи,  какая картинка лишняя и почему?» 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Оценка результатов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балла - высокий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ребёнок  называет лишний предмет  в 4-х таблицах;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балла – средний уровень  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–  в двух-трёх таблицах;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балл - низкий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ребёнок не смог найти лишнюю картинку.</w:t>
      </w:r>
    </w:p>
    <w:p w:rsidR="00F10AE4" w:rsidRPr="00F10AE4" w:rsidRDefault="00F10AE4" w:rsidP="00F10AE4">
      <w:pPr>
        <w:numPr>
          <w:ilvl w:val="0"/>
          <w:numId w:val="1"/>
        </w:numPr>
        <w:spacing w:after="0"/>
        <w:ind w:left="142" w:firstLine="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«Найди отличия»  </w:t>
      </w: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(авторы:</w:t>
      </w:r>
      <w:proofErr w:type="gram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proofErr w:type="spellStart"/>
      <w:proofErr w:type="gramStart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Л.И.Катаева</w:t>
      </w:r>
      <w:proofErr w:type="spell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., </w:t>
      </w:r>
      <w:proofErr w:type="spellStart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С.Д.Забрамная</w:t>
      </w:r>
      <w:proofErr w:type="spell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proofErr w:type="gramEnd"/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 уровень концентрации внимания, умение находить отличия.</w:t>
      </w: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две картинки, отличающиеся друг от друга 10 деталями.</w:t>
      </w: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8D89562" wp14:editId="07E7B456">
            <wp:simplePos x="0" y="0"/>
            <wp:positionH relativeFrom="column">
              <wp:posOffset>577850</wp:posOffset>
            </wp:positionH>
            <wp:positionV relativeFrom="paragraph">
              <wp:posOffset>74930</wp:posOffset>
            </wp:positionV>
            <wp:extent cx="5736590" cy="2359025"/>
            <wp:effectExtent l="57150" t="57150" r="111760" b="41275"/>
            <wp:wrapNone/>
            <wp:docPr id="2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/>
                    <pic:cNvPicPr/>
                  </pic:nvPicPr>
                  <pic:blipFill>
                    <a:blip r:embed="rId45" cstate="print"/>
                    <a:srcRect t="5225" r="4858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228850"/>
                    </a:xfrm>
                    <a:prstGeom prst="rect">
                      <a:avLst/>
                    </a:prstGeom>
                    <a:noFill/>
                    <a:ln w="19050" cap="rnd" cmpd="thickThin">
                      <a:gradFill>
                        <a:gsLst>
                          <a:gs pos="0">
                            <a:srgbClr val="00B050"/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B05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к проведению.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«Посмотри внимательно на  эти две картинки и скажи, чем они отличаются?»  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Оценка результатов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балла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высокий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ребёнок нашёл все отличия и смог объяснить их;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балла – средний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ребёнок выполнял задания с помощью взрослого;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балл – низкий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 ребёнок  нашёл 1-2 отличия.</w:t>
      </w: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numPr>
          <w:ilvl w:val="0"/>
          <w:numId w:val="1"/>
        </w:numPr>
        <w:spacing w:after="0"/>
        <w:ind w:left="142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«Коробка форм» </w:t>
      </w: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(авторы:</w:t>
      </w:r>
      <w:proofErr w:type="gram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proofErr w:type="gramStart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БаландинаЛ.А</w:t>
      </w:r>
      <w:proofErr w:type="spell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., Гаврилова В.Г. и др.)</w:t>
      </w:r>
      <w:proofErr w:type="gramEnd"/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восприятия формы и пространственных отношений (правильный поворот фигуры).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EFDF1A6" wp14:editId="4F2C662A">
            <wp:simplePos x="0" y="0"/>
            <wp:positionH relativeFrom="column">
              <wp:posOffset>4602480</wp:posOffset>
            </wp:positionH>
            <wp:positionV relativeFrom="paragraph">
              <wp:posOffset>897255</wp:posOffset>
            </wp:positionV>
            <wp:extent cx="2254250" cy="2260600"/>
            <wp:effectExtent l="19050" t="19050" r="12700" b="25400"/>
            <wp:wrapThrough wrapText="bothSides">
              <wp:wrapPolygon edited="0">
                <wp:start x="-183" y="-182"/>
                <wp:lineTo x="-183" y="21661"/>
                <wp:lineTo x="21539" y="21661"/>
                <wp:lineTo x="21539" y="-182"/>
                <wp:lineTo x="-183" y="-182"/>
              </wp:wrapPolygon>
            </wp:wrapThrough>
            <wp:docPr id="23" name="Рисунок 593" descr="Описание: http://read.ru/images/booksillustrations/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3" descr="Описание: http://read.ru/images/booksillustrations/569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6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ящик с прорезями и объёмные фигуры. Основания этих вкладышей соответствуют по форме прорезям ящика и представляют собой геометрические фигуры: круг, треугольник, прямоугольник, квадрат, многоугольник. 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к проведению.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ребёнком раскладывают фигуры – вкладыши и ставят ящик с прорезями. «У нас есть необычный почтовый ящик и необычные письма. Для каждого письма – своё окошко. Постарайся опустить письма в этот почтовый ящик».  Ребёнок должен поместить фигуры в ящик через соответствующие им прорези и назвать фигуры.</w:t>
      </w: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Оценка результатов.</w:t>
      </w: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балла - высокий уровен</w:t>
      </w:r>
      <w:proofErr w:type="gramStart"/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решение задачи на основе зрительного соотнесения основания фигуры с прорезью в ящике;</w:t>
      </w: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балла - средний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простые фигуры (круг, квадрат) зрительно соотносят с прорезями, а сложные  примериваются к разным, в </w:t>
      </w:r>
      <w:proofErr w:type="spellStart"/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соответствующим нужным прорезям;</w:t>
      </w: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балл - низкий уровен</w:t>
      </w:r>
      <w:proofErr w:type="gramStart"/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выполнение задания путём проб и ошибок (ребёнок пытается протолкнуть сначала одну, потом другую фигуру в одну и ту же прорезь).</w:t>
      </w: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numPr>
          <w:ilvl w:val="0"/>
          <w:numId w:val="1"/>
        </w:numPr>
        <w:spacing w:after="0"/>
        <w:ind w:left="142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«На что похоже» </w:t>
      </w: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(авторы:</w:t>
      </w:r>
      <w:proofErr w:type="gram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proofErr w:type="gramStart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БаландинаЛ.А</w:t>
      </w:r>
      <w:proofErr w:type="spellEnd"/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., Гаврилова В.Г. и др.)</w:t>
      </w:r>
      <w:proofErr w:type="gramEnd"/>
    </w:p>
    <w:p w:rsidR="00F10AE4" w:rsidRPr="00F10AE4" w:rsidRDefault="00F10AE4" w:rsidP="00F10AE4">
      <w:pPr>
        <w:spacing w:after="0"/>
        <w:ind w:left="142" w:right="283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уровня  воссоздающего воображения.</w:t>
      </w: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 карточки  размером вполовину стандартного листа, на каждой из которых нарисованы геометрические фигуры (круг, прямоугольник, треугольник)</w:t>
      </w:r>
    </w:p>
    <w:p w:rsidR="00F10AE4" w:rsidRPr="00F10AE4" w:rsidRDefault="00F10AE4" w:rsidP="00F10AE4">
      <w:pPr>
        <w:spacing w:after="0"/>
        <w:ind w:left="142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583292" wp14:editId="5398F8A9">
                <wp:simplePos x="0" y="0"/>
                <wp:positionH relativeFrom="column">
                  <wp:posOffset>1234440</wp:posOffset>
                </wp:positionH>
                <wp:positionV relativeFrom="paragraph">
                  <wp:posOffset>47625</wp:posOffset>
                </wp:positionV>
                <wp:extent cx="1228725" cy="1209675"/>
                <wp:effectExtent l="5715" t="9525" r="13335" b="9525"/>
                <wp:wrapNone/>
                <wp:docPr id="5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1209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97.2pt;margin-top:3.75pt;width:96.7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" fillcolor="#00b0f0"/>
            </w:pict>
          </mc:Fallback>
        </mc:AlternateContent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883B58" wp14:editId="3B59718A">
                <wp:simplePos x="0" y="0"/>
                <wp:positionH relativeFrom="column">
                  <wp:posOffset>1471930</wp:posOffset>
                </wp:positionH>
                <wp:positionV relativeFrom="paragraph">
                  <wp:posOffset>278765</wp:posOffset>
                </wp:positionV>
                <wp:extent cx="800735" cy="781050"/>
                <wp:effectExtent l="5080" t="12065" r="13335" b="6985"/>
                <wp:wrapNone/>
                <wp:docPr id="50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735" cy="781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115.9pt;margin-top:21.95pt;width:63.0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"/>
            </w:pict>
          </mc:Fallback>
        </mc:AlternateContent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59B6A" wp14:editId="62081B01">
                <wp:simplePos x="0" y="0"/>
                <wp:positionH relativeFrom="column">
                  <wp:posOffset>4304665</wp:posOffset>
                </wp:positionH>
                <wp:positionV relativeFrom="paragraph">
                  <wp:posOffset>47625</wp:posOffset>
                </wp:positionV>
                <wp:extent cx="1343025" cy="1209675"/>
                <wp:effectExtent l="8890" t="9525" r="10160" b="9525"/>
                <wp:wrapNone/>
                <wp:docPr id="4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209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38.95pt;margin-top:3.75pt;width:105.75pt;height:9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" fillcolor="#00b0f0"/>
            </w:pict>
          </mc:Fallback>
        </mc:AlternateContent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00EBF9" wp14:editId="7A699DE6">
                <wp:simplePos x="0" y="0"/>
                <wp:positionH relativeFrom="column">
                  <wp:posOffset>4526915</wp:posOffset>
                </wp:positionH>
                <wp:positionV relativeFrom="paragraph">
                  <wp:posOffset>219075</wp:posOffset>
                </wp:positionV>
                <wp:extent cx="981075" cy="781050"/>
                <wp:effectExtent l="21590" t="19050" r="16510" b="9525"/>
                <wp:wrapNone/>
                <wp:docPr id="4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7810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7" o:spid="_x0000_s1026" type="#_x0000_t5" style="position:absolute;margin-left:356.45pt;margin-top:17.25pt;width:77.2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"/>
            </w:pict>
          </mc:Fallback>
        </mc:AlternateContent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DB76DE" wp14:editId="3E6BF54B">
                <wp:simplePos x="0" y="0"/>
                <wp:positionH relativeFrom="column">
                  <wp:posOffset>2745740</wp:posOffset>
                </wp:positionH>
                <wp:positionV relativeFrom="paragraph">
                  <wp:posOffset>47625</wp:posOffset>
                </wp:positionV>
                <wp:extent cx="1343025" cy="1209675"/>
                <wp:effectExtent l="12065" t="9525" r="6985" b="9525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209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16.2pt;margin-top:3.75pt;width:105.75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" fillcolor="#00b0f0"/>
            </w:pict>
          </mc:Fallback>
        </mc:AlternateContent>
      </w:r>
      <w:r w:rsidRPr="00F10A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AE257F" wp14:editId="09E15E85">
                <wp:simplePos x="0" y="0"/>
                <wp:positionH relativeFrom="column">
                  <wp:posOffset>2977515</wp:posOffset>
                </wp:positionH>
                <wp:positionV relativeFrom="paragraph">
                  <wp:posOffset>278765</wp:posOffset>
                </wp:positionV>
                <wp:extent cx="952500" cy="714375"/>
                <wp:effectExtent l="5715" t="12065" r="13335" b="698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34.45pt;margin-top:21.95pt;width:75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"/>
            </w:pict>
          </mc:Fallback>
        </mc:AlternateContent>
      </w: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Инструкция к проведению. </w:t>
      </w: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Ребёнку говорят: «Сейчас  я покажу тебе фигурку, а ты посмотри внимательно вокруг себя и скажи, на что может быть похожа эта фигура?».  Затем  предлагаются остальные фигуры. Ответы ребёнка записываются. </w:t>
      </w: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0AE4" w:rsidRPr="00F10AE4" w:rsidRDefault="00F10AE4" w:rsidP="00F10AE4">
      <w:pPr>
        <w:spacing w:after="0"/>
        <w:ind w:left="142" w:right="283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Оценка результатов.</w:t>
      </w:r>
    </w:p>
    <w:p w:rsidR="00F10AE4" w:rsidRPr="00F10AE4" w:rsidRDefault="00F10AE4" w:rsidP="00F10AE4">
      <w:pPr>
        <w:spacing w:after="0" w:line="240" w:lineRule="auto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балла - высокий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задание ребёнок выполнил самостоятельно;</w:t>
      </w:r>
    </w:p>
    <w:p w:rsidR="00F10AE4" w:rsidRPr="00F10AE4" w:rsidRDefault="00F10AE4" w:rsidP="00F10AE4">
      <w:pPr>
        <w:spacing w:after="0" w:line="240" w:lineRule="auto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балла - средний уровень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  задания выполнял с помощью наводящих вопросов взрослого;</w:t>
      </w:r>
    </w:p>
    <w:p w:rsidR="00F10AE4" w:rsidRPr="00F10AE4" w:rsidRDefault="00F10AE4" w:rsidP="00F10AE4">
      <w:pPr>
        <w:spacing w:after="0" w:line="240" w:lineRule="auto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балла - низкий уровень </w:t>
      </w:r>
      <w:r w:rsidRPr="00F10AE4">
        <w:rPr>
          <w:rFonts w:ascii="Times New Roman" w:eastAsia="Times New Roman" w:hAnsi="Times New Roman" w:cs="Times New Roman"/>
          <w:sz w:val="24"/>
          <w:szCs w:val="24"/>
          <w:lang w:eastAsia="ru-RU"/>
        </w:rPr>
        <w:t>-   ребёнок не может выявить схожести с окружающими предметами.</w:t>
      </w:r>
    </w:p>
    <w:p w:rsidR="00F10AE4" w:rsidRPr="00F10AE4" w:rsidRDefault="00F10AE4" w:rsidP="00F10AE4">
      <w:pPr>
        <w:spacing w:after="0" w:line="240" w:lineRule="auto"/>
        <w:ind w:left="142"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Итого</w:t>
      </w: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Оценка результатов</w:t>
      </w: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18 – 14 – высокий уровень психического развития</w:t>
      </w: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 – 12 – средний уровень психического развития</w:t>
      </w:r>
    </w:p>
    <w:p w:rsidR="00F10AE4" w:rsidRPr="00F10AE4" w:rsidRDefault="00F10AE4" w:rsidP="00F10AE4">
      <w:pPr>
        <w:spacing w:after="0"/>
        <w:ind w:left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10A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 – 6 – низкий уровень развития</w:t>
      </w:r>
    </w:p>
    <w:p w:rsidR="00F10AE4" w:rsidRPr="00F10AE4" w:rsidRDefault="00F10AE4" w:rsidP="00F10AE4">
      <w:pPr>
        <w:spacing w:after="0"/>
        <w:ind w:left="50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E4" w:rsidRPr="00F10AE4" w:rsidRDefault="00F10AE4" w:rsidP="00F10AE4">
      <w:pPr>
        <w:spacing w:after="0"/>
        <w:ind w:left="502" w:right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E4" w:rsidRPr="00F10AE4" w:rsidRDefault="00F10AE4" w:rsidP="00F10AE4">
      <w:pPr>
        <w:spacing w:after="0" w:line="360" w:lineRule="auto"/>
        <w:ind w:left="360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AE4" w:rsidRPr="00F10AE4" w:rsidRDefault="00F10AE4" w:rsidP="00F10AE4">
      <w:pPr>
        <w:spacing w:after="0" w:line="360" w:lineRule="auto"/>
        <w:ind w:left="360" w:right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788" w:rsidRDefault="00F10AE4"/>
    <w:sectPr w:rsidR="003F6788" w:rsidSect="00F10AE4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C788F"/>
    <w:multiLevelType w:val="hybridMultilevel"/>
    <w:tmpl w:val="6068076A"/>
    <w:lvl w:ilvl="0" w:tplc="E8743A9C">
      <w:start w:val="1"/>
      <w:numFmt w:val="decimal"/>
      <w:lvlText w:val="%1."/>
      <w:lvlJc w:val="left"/>
      <w:pPr>
        <w:ind w:left="502" w:hanging="360"/>
      </w:pPr>
      <w:rPr>
        <w:b/>
        <w:color w:val="auto"/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75A"/>
    <w:rsid w:val="0057375A"/>
    <w:rsid w:val="00716F42"/>
    <w:rsid w:val="009B5D6B"/>
    <w:rsid w:val="00F1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yandex.ru/yandsearch?ed=1&amp;text=%D0%B8%D0%B7%D0%BE%D0%B1%D1%80%D0%B0%D0%B6%D0%B5%D0%BD%D0%B8%D0%B5%20%D0%B8%D0%B3%D1%80%D1%83%D1%88%D0%B5%D0%BA&amp;p=31&amp;img_url=www.toymax.ru/userfiles/catalog/i8333.jpg&amp;rpt=si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34&amp;img_url=marinapunko.files.wordpress.com/2011/05/bri-korot2.jpg&amp;rpt=si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images.yandex.ru/yandsearch?ed=1&amp;text=%D0%B8%D0%B7%D0%BE%D0%B1%D1%80%D0%B0%D0%B6%D0%B5%D0%BD%D0%B8%D0%B5%20%D0%BE%D0%B2%D0%BE%D1%89%D0%B5%D0%B9&amp;p=26&amp;img_url=paint-net.ru/img5/img55/55139.jpg&amp;rpt=si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fontTable" Target="fontTable.xml"/><Relationship Id="rId7" Type="http://schemas.openxmlformats.org/officeDocument/2006/relationships/hyperlink" Target="http://images.yandex.ru/yandsearch?text=%D0%B8%D0%B7%D0%BE%D0%B1%D1%80%D0%B0%D0%B6%D0%B5%D0%BD%D0%B8%D0%B5%20%D0%B1%D1%83%D0%BA%D0%B5%D1%82%D0%B0&amp;rpt=simage&amp;p=6&amp;img_url=aflowertoukraine.com/media/catalog/product/cache/3/image/9df78eab33525d08d6e5fb8d27136e95/f/i/file_2_8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images.yandex.ru/yandsearch?text=%D0%B8%D0%B7%D0%BE%D0%B1%D1%80%D0%B0%D0%B6%D0%B5%D0%BD%D0%B8%D0%B5%20%D0%BC%D1%8F%D1%87%D0%B0&amp;rpt=simage&amp;p=12&amp;img_url=www.karapundel.com/file/19516" TargetMode="External"/><Relationship Id="rId25" Type="http://schemas.openxmlformats.org/officeDocument/2006/relationships/hyperlink" Target="http://images.yandex.ru/yandsearch?ed=1&amp;text=%D0%B8%D0%B7%D0%BE%D0%B1%D1%80%D0%B0%D0%B6%D0%B5%D0%BD%D0%B8%D0%B5%20%D0%BE%D0%B2%D0%BE%D1%89%D0%B5%D0%B9&amp;p=48&amp;img_url=www.foodtest.ru/catalog/pictures/2010-12-26_0.jpg&amp;rpt=si" TargetMode="External"/><Relationship Id="rId33" Type="http://schemas.openxmlformats.org/officeDocument/2006/relationships/hyperlink" Target="http://3.bp.blogspot.com/_XuTQI-8Rm2M/TUk9vy0jAHI/AAAAAAAAGRY/C1mHvFqcb9U/s1600/%D1%81%D1%82%D0%BE%D0%BB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3.bp.blogspot.com/_XuTQI-8Rm2M/TUk9lI55L9I/AAAAAAAAGRQ/9nCkK2mwhp4/s1600/%D0%BA%D1%80%D0%BE%D0%B2%D0%B0%D1%82%D1%8C" TargetMode="External"/><Relationship Id="rId41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33&amp;img_url=s56.radikal.ru/i154/0904/0b/797649ce0634.jpg&amp;rpt=s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ages.yandex.ru/yandsearch?text=%D0%B8%D0%B7%D0%BE%D0%B1%D1%80%D0%B0%D0%B6%D0%B5%D0%BD%D0%B8%D0%B5%20%D0%BD%D0%BE%D0%B6%D0%BD%D0%B8%D1%86&amp;rpt=simage&amp;p=6&amp;img_url=www.knife.ru/img/abo12nolezs9yb4h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160&amp;img_url=mobini.pl/upload/images/130/649/266/249/320/601_resolution_320x480_601_animals_-_horse10.jpg&amp;rpt=si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ed=1&amp;text=%D0%B8%D0%B7%D0%BE%D0%B1%D1%80%D0%B0%D0%B6%D0%B5%D0%BD%D0%B8%D0%B5%20%D0%BA%D1%83%D0%BA%D0%BB%D1%8B&amp;p=26&amp;img_url=i069.radikal.ru/0902/45/86b3b8383a64.jpg&amp;rpt=si" TargetMode="External"/><Relationship Id="rId23" Type="http://schemas.openxmlformats.org/officeDocument/2006/relationships/hyperlink" Target="http://images.yandex.ru/yandsearch?ed=1&amp;text=%D0%B8%D0%B7%D0%BE%D0%B1%D1%80%D0%B0%D0%B6%D0%B5%D0%BD%D0%B8%D0%B5%20%D0%BE%D0%B2%D0%BE%D1%89%D0%B5%D0%B9&amp;p=36&amp;img_url=fruitinfo.ru/data/offers/1547/1003_520,500.jpg&amp;rpt=si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://images.yandex.ru/yandsearch?text=%D0%B8%D0%B7%D0%BE%D0%B1%D1%80%D0%B0%D0%B6%D0%B5%D0%BD%D0%B8%D0%B5%20%D1%91%D0%BB%D0%BA%D0%B8&amp;rpt=simage&amp;p=0&amp;img_url=img-fotki.yandex.ru/get/6000/artlavka.10/0_5b74f_d94cdab" TargetMode="External"/><Relationship Id="rId31" Type="http://schemas.openxmlformats.org/officeDocument/2006/relationships/hyperlink" Target="http://4.bp.blogspot.com/_XuTQI-8Rm2M/TUk91Fg07qI/AAAAAAAAGRc/_xZD0-MqWR8/s1600/%D1%81%D1%82%D1%83%D0%BB" TargetMode="External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images.yandex.ru/yandsearch?text=%D0%B8%D0%B7%D0%BE%D0%B1%D1%80%D0%B0%D0%B6%D0%B5%D0%BD%D0%B8%D0%B5%20%D1%84%D1%80%D1%83%D0%BA%D1%82%D0%BE%D0%B2&amp;rpt=simage&amp;p=15&amp;img_url=www.edotorg.ru/userfiles/pear1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images.yandex.ru/yandsearch?ed=1&amp;text=%D0%B8%D0%B7%D0%BE%D0%B1%D1%80%D0%B0%D0%B6%D0%B5%D0%BD%D0%B8%D0%B5%20%D1%87%D0%B0%D1%88%D0%BA%D0%B8&amp;p=0&amp;img_url=www.souvenir.dp.ua/main/grafics/theme/big/t1510.jpg&amp;rpt=si" TargetMode="External"/><Relationship Id="rId43" Type="http://schemas.openxmlformats.org/officeDocument/2006/relationships/hyperlink" Target="http://images.yandex.ru/yandsearch?ed=1&amp;text=%D0%B8%D0%B7%D0%BE%D0%B1%D1%80%D0%B0%D0%B6%D0%B5%D0%BD%D0%B8%D0%B5%20%D0%B4%D0%BE%D0%BC%D0%B0%D1%88%D0%BD%D0%B8%D1%85%20%D0%B6%D0%B8%D0%B2%D0%BE%D1%82%D0%BD%D1%8B%D1%85&amp;p=60&amp;img_url=images4.fanpop.com/image/photos/16700000/Dogs-dogs-16762038-800-600.jpg&amp;rpt=si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698</Words>
  <Characters>3980</Characters>
  <Application>Microsoft Office Word</Application>
  <DocSecurity>0</DocSecurity>
  <Lines>33</Lines>
  <Paragraphs>9</Paragraphs>
  <ScaleCrop>false</ScaleCrop>
  <Company>HP</Company>
  <LinksUpToDate>false</LinksUpToDate>
  <CharactersWithSpaces>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2022-04-19T02:19:00Z</dcterms:created>
  <dcterms:modified xsi:type="dcterms:W3CDTF">2022-04-19T02:20:00Z</dcterms:modified>
</cp:coreProperties>
</file>